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E7198" w14:textId="77777777" w:rsidR="00236B81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  <w:r w:rsidRPr="49EE9F71">
        <w:rPr>
          <w:rFonts w:ascii="Arial" w:eastAsia="Arial" w:hAnsi="Arial" w:cs="Arial"/>
          <w:b/>
          <w:bCs/>
          <w:sz w:val="24"/>
          <w:szCs w:val="24"/>
        </w:rPr>
        <w:t xml:space="preserve">For the Attention of </w:t>
      </w:r>
      <w:r w:rsidR="00782F1F" w:rsidRPr="49EE9F71">
        <w:rPr>
          <w:rFonts w:ascii="Arial" w:eastAsia="Arial" w:hAnsi="Arial" w:cs="Arial"/>
          <w:i/>
          <w:iCs/>
          <w:sz w:val="24"/>
          <w:szCs w:val="24"/>
        </w:rPr>
        <w:t>(</w:t>
      </w:r>
      <w:proofErr w:type="gramStart"/>
      <w:r w:rsidR="00782F1F" w:rsidRPr="49EE9F71">
        <w:rPr>
          <w:rFonts w:ascii="Arial" w:eastAsia="Arial" w:hAnsi="Arial" w:cs="Arial"/>
          <w:i/>
          <w:iCs/>
          <w:sz w:val="24"/>
          <w:szCs w:val="24"/>
        </w:rPr>
        <w:t xml:space="preserve">insert  </w:t>
      </w:r>
      <w:r w:rsidR="00236B81" w:rsidRPr="49EE9F71">
        <w:rPr>
          <w:rFonts w:ascii="Arial" w:eastAsia="Arial" w:hAnsi="Arial" w:cs="Arial"/>
          <w:i/>
          <w:iCs/>
          <w:sz w:val="24"/>
          <w:szCs w:val="24"/>
        </w:rPr>
        <w:t>General</w:t>
      </w:r>
      <w:proofErr w:type="gramEnd"/>
      <w:r w:rsidR="00236B81" w:rsidRPr="49EE9F71">
        <w:rPr>
          <w:rFonts w:ascii="Arial" w:eastAsia="Arial" w:hAnsi="Arial" w:cs="Arial"/>
          <w:i/>
          <w:iCs/>
          <w:sz w:val="24"/>
          <w:szCs w:val="24"/>
        </w:rPr>
        <w:t xml:space="preserve"> Practitioner</w:t>
      </w:r>
      <w:r w:rsidR="00782F1F" w:rsidRPr="49EE9F71">
        <w:rPr>
          <w:rFonts w:ascii="Arial" w:eastAsia="Arial" w:hAnsi="Arial" w:cs="Arial"/>
          <w:i/>
          <w:iCs/>
          <w:sz w:val="24"/>
          <w:szCs w:val="24"/>
        </w:rPr>
        <w:t>’s name)</w:t>
      </w:r>
    </w:p>
    <w:p w14:paraId="3101716D" w14:textId="77777777" w:rsidR="007D3AC0" w:rsidRPr="007D3AC0" w:rsidRDefault="007D3AC0" w:rsidP="49EE9F71">
      <w:pPr>
        <w:spacing w:after="0" w:line="240" w:lineRule="auto"/>
        <w:jc w:val="right"/>
        <w:rPr>
          <w:rFonts w:ascii="Arial" w:eastAsia="Arial" w:hAnsi="Arial" w:cs="Arial"/>
          <w:i/>
          <w:iCs/>
          <w:sz w:val="24"/>
          <w:szCs w:val="24"/>
        </w:rPr>
      </w:pPr>
      <w:r w:rsidRPr="49EE9F71">
        <w:rPr>
          <w:rFonts w:ascii="Arial" w:eastAsia="Arial" w:hAnsi="Arial" w:cs="Arial"/>
          <w:b/>
          <w:bCs/>
          <w:i/>
          <w:iCs/>
          <w:sz w:val="24"/>
          <w:szCs w:val="24"/>
        </w:rPr>
        <w:t>Date</w:t>
      </w:r>
      <w:r w:rsidRPr="49EE9F71">
        <w:rPr>
          <w:rFonts w:ascii="Arial" w:eastAsia="Arial" w:hAnsi="Arial" w:cs="Arial"/>
          <w:i/>
          <w:iCs/>
          <w:sz w:val="24"/>
          <w:szCs w:val="24"/>
        </w:rPr>
        <w:t>:</w:t>
      </w:r>
      <w:r>
        <w:tab/>
      </w:r>
      <w:r>
        <w:tab/>
      </w:r>
      <w:r>
        <w:tab/>
      </w:r>
    </w:p>
    <w:p w14:paraId="0553A89B" w14:textId="77777777" w:rsidR="00782F1F" w:rsidRDefault="00782F1F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  <w:r w:rsidRPr="49EE9F71">
        <w:rPr>
          <w:rFonts w:ascii="Arial" w:eastAsia="Arial" w:hAnsi="Arial" w:cs="Arial"/>
          <w:b/>
          <w:bCs/>
          <w:sz w:val="24"/>
          <w:szCs w:val="24"/>
        </w:rPr>
        <w:t xml:space="preserve">Regarding: </w:t>
      </w:r>
      <w:r w:rsidRPr="49EE9F71">
        <w:rPr>
          <w:rFonts w:ascii="Arial" w:eastAsia="Arial" w:hAnsi="Arial" w:cs="Arial"/>
          <w:i/>
          <w:iCs/>
          <w:sz w:val="24"/>
          <w:szCs w:val="24"/>
        </w:rPr>
        <w:t>(insert child’s name)</w:t>
      </w:r>
    </w:p>
    <w:p w14:paraId="672A6659" w14:textId="77777777" w:rsidR="007D3AC0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</w:p>
    <w:p w14:paraId="0A37501D" w14:textId="77777777" w:rsidR="007D3AC0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</w:p>
    <w:p w14:paraId="52200F98" w14:textId="77777777" w:rsidR="007D3AC0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  <w:r w:rsidRPr="49EE9F71">
        <w:rPr>
          <w:rFonts w:ascii="Arial" w:eastAsia="Arial" w:hAnsi="Arial" w:cs="Arial"/>
          <w:i/>
          <w:iCs/>
          <w:sz w:val="24"/>
          <w:szCs w:val="24"/>
        </w:rPr>
        <w:t xml:space="preserve">Dear </w:t>
      </w:r>
      <w:proofErr w:type="gramStart"/>
      <w:r w:rsidRPr="49EE9F71">
        <w:rPr>
          <w:rFonts w:ascii="Arial" w:eastAsia="Arial" w:hAnsi="Arial" w:cs="Arial"/>
          <w:i/>
          <w:iCs/>
          <w:sz w:val="24"/>
          <w:szCs w:val="24"/>
        </w:rPr>
        <w:t>Dr ,</w:t>
      </w:r>
      <w:proofErr w:type="gramEnd"/>
    </w:p>
    <w:p w14:paraId="5DAB6C7B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</w:p>
    <w:p w14:paraId="034AD852" w14:textId="77777777" w:rsidR="00F33FE5" w:rsidRDefault="00F33FE5" w:rsidP="49EE9F71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 w:rsidRPr="49EE9F71">
        <w:rPr>
          <w:rFonts w:ascii="Arial" w:eastAsia="Arial" w:hAnsi="Arial" w:cs="Arial"/>
          <w:b/>
          <w:bCs/>
          <w:sz w:val="24"/>
          <w:szCs w:val="24"/>
        </w:rPr>
        <w:t>Request for a Community Paediatric Assessment</w:t>
      </w:r>
    </w:p>
    <w:p w14:paraId="02EB378F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70E87E8E" w14:textId="7E6D4860" w:rsidR="00125AEF" w:rsidRDefault="00236B81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 xml:space="preserve">I am the SENCo at </w:t>
      </w:r>
      <w:r w:rsidR="00782F1F" w:rsidRPr="49EE9F71">
        <w:rPr>
          <w:rFonts w:ascii="Arial" w:eastAsia="Arial" w:hAnsi="Arial" w:cs="Arial"/>
          <w:sz w:val="24"/>
          <w:szCs w:val="24"/>
        </w:rPr>
        <w:t>(insert name of setting)</w:t>
      </w:r>
      <w:r w:rsidRPr="49EE9F71">
        <w:rPr>
          <w:rFonts w:ascii="Arial" w:eastAsia="Arial" w:hAnsi="Arial" w:cs="Arial"/>
          <w:sz w:val="24"/>
          <w:szCs w:val="24"/>
        </w:rPr>
        <w:t xml:space="preserve"> and have been working with </w:t>
      </w:r>
      <w:r w:rsidR="00125AEF" w:rsidRPr="49EE9F71">
        <w:rPr>
          <w:rFonts w:ascii="Arial" w:eastAsia="Arial" w:hAnsi="Arial" w:cs="Arial"/>
          <w:sz w:val="24"/>
          <w:szCs w:val="24"/>
        </w:rPr>
        <w:t xml:space="preserve">this child </w:t>
      </w:r>
      <w:r w:rsidRPr="49EE9F71">
        <w:rPr>
          <w:rFonts w:ascii="Arial" w:eastAsia="Arial" w:hAnsi="Arial" w:cs="Arial"/>
          <w:sz w:val="24"/>
          <w:szCs w:val="24"/>
        </w:rPr>
        <w:t xml:space="preserve">for </w:t>
      </w:r>
      <w:r w:rsidR="00125AEF" w:rsidRPr="49EE9F71">
        <w:rPr>
          <w:rFonts w:ascii="Arial" w:eastAsia="Arial" w:hAnsi="Arial" w:cs="Arial"/>
          <w:sz w:val="24"/>
          <w:szCs w:val="24"/>
        </w:rPr>
        <w:t>(insert length of time)</w:t>
      </w:r>
    </w:p>
    <w:p w14:paraId="6A05A809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3DC1736" w14:textId="77777777" w:rsidR="00E15117" w:rsidRDefault="00125AEF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>Since this child started at our school/setting we have been assessing their level of development in accordance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 </w:t>
      </w:r>
      <w:r w:rsidR="00E15117" w:rsidRPr="49EE9F71">
        <w:rPr>
          <w:rFonts w:ascii="Arial" w:eastAsia="Arial" w:hAnsi="Arial" w:cs="Arial"/>
          <w:sz w:val="24"/>
          <w:szCs w:val="24"/>
        </w:rPr>
        <w:t>with the Early Y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ears </w:t>
      </w:r>
      <w:r w:rsidR="00E15117" w:rsidRPr="49EE9F71">
        <w:rPr>
          <w:rFonts w:ascii="Arial" w:eastAsia="Arial" w:hAnsi="Arial" w:cs="Arial"/>
          <w:sz w:val="24"/>
          <w:szCs w:val="24"/>
        </w:rPr>
        <w:t>F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oundation </w:t>
      </w:r>
      <w:r w:rsidR="00E15117" w:rsidRPr="49EE9F71">
        <w:rPr>
          <w:rFonts w:ascii="Arial" w:eastAsia="Arial" w:hAnsi="Arial" w:cs="Arial"/>
          <w:sz w:val="24"/>
          <w:szCs w:val="24"/>
        </w:rPr>
        <w:t>S</w:t>
      </w:r>
      <w:r w:rsidR="00236B81" w:rsidRPr="49EE9F71">
        <w:rPr>
          <w:rFonts w:ascii="Arial" w:eastAsia="Arial" w:hAnsi="Arial" w:cs="Arial"/>
          <w:sz w:val="24"/>
          <w:szCs w:val="24"/>
        </w:rPr>
        <w:t>tage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 and </w:t>
      </w:r>
      <w:r w:rsidR="00CD4963" w:rsidRPr="49EE9F71">
        <w:rPr>
          <w:rFonts w:ascii="Arial" w:eastAsia="Arial" w:hAnsi="Arial" w:cs="Arial"/>
          <w:sz w:val="24"/>
          <w:szCs w:val="24"/>
        </w:rPr>
        <w:t>we feel that this child is showing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 significant delay in </w:t>
      </w:r>
      <w:r w:rsidR="00CD4963" w:rsidRPr="49EE9F71">
        <w:rPr>
          <w:rFonts w:ascii="Arial" w:eastAsia="Arial" w:hAnsi="Arial" w:cs="Arial"/>
          <w:sz w:val="24"/>
          <w:szCs w:val="24"/>
        </w:rPr>
        <w:t>their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 development. We have implemented suitable interventions to support </w:t>
      </w:r>
      <w:r w:rsidR="00CD4963" w:rsidRPr="49EE9F71">
        <w:rPr>
          <w:rFonts w:ascii="Arial" w:eastAsia="Arial" w:hAnsi="Arial" w:cs="Arial"/>
          <w:sz w:val="24"/>
          <w:szCs w:val="24"/>
        </w:rPr>
        <w:t xml:space="preserve">their learning and development but </w:t>
      </w:r>
      <w:proofErr w:type="gramStart"/>
      <w:r w:rsidR="00E15117" w:rsidRPr="49EE9F71">
        <w:rPr>
          <w:rFonts w:ascii="Arial" w:eastAsia="Arial" w:hAnsi="Arial" w:cs="Arial"/>
          <w:sz w:val="24"/>
          <w:szCs w:val="24"/>
        </w:rPr>
        <w:t>as</w:t>
      </w:r>
      <w:proofErr w:type="gramEnd"/>
      <w:r w:rsidR="00E15117" w:rsidRPr="49EE9F71">
        <w:rPr>
          <w:rFonts w:ascii="Arial" w:eastAsia="Arial" w:hAnsi="Arial" w:cs="Arial"/>
          <w:sz w:val="24"/>
          <w:szCs w:val="24"/>
        </w:rPr>
        <w:t xml:space="preserve"> yet these interventions have </w:t>
      </w:r>
      <w:r w:rsidR="00CD4963" w:rsidRPr="49EE9F71">
        <w:rPr>
          <w:rFonts w:ascii="Arial" w:eastAsia="Arial" w:hAnsi="Arial" w:cs="Arial"/>
          <w:sz w:val="24"/>
          <w:szCs w:val="24"/>
        </w:rPr>
        <w:t>brought about very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 little improvement.  </w:t>
      </w:r>
    </w:p>
    <w:p w14:paraId="5A39BBE3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BF108B1" w14:textId="5CDE8B3C" w:rsidR="00CD4963" w:rsidRDefault="00CD4963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 xml:space="preserve">We are particularly concerned about their development and below you will find our current assessment levels in relation </w:t>
      </w:r>
      <w:r w:rsidR="00032AE2" w:rsidRPr="49EE9F71">
        <w:rPr>
          <w:rFonts w:ascii="Arial" w:eastAsia="Arial" w:hAnsi="Arial" w:cs="Arial"/>
          <w:sz w:val="24"/>
          <w:szCs w:val="24"/>
        </w:rPr>
        <w:t>to:</w:t>
      </w:r>
    </w:p>
    <w:p w14:paraId="41C8F396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304898" w:rsidRPr="007D3AC0" w14:paraId="5AED7C80" w14:textId="77777777" w:rsidTr="00032AE2">
        <w:tc>
          <w:tcPr>
            <w:tcW w:w="2975" w:type="dxa"/>
            <w:vAlign w:val="center"/>
          </w:tcPr>
          <w:p w14:paraId="0EB96E01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Communication &amp; Language</w:t>
            </w:r>
          </w:p>
          <w:sdt>
            <w:sdtPr>
              <w:rPr>
                <w:rFonts w:ascii="Arial" w:eastAsia="Arial" w:hAnsi="Arial" w:cs="Arial"/>
                <w:sz w:val="24"/>
                <w:szCs w:val="24"/>
              </w:rPr>
              <w:id w:val="-1134642408"/>
              <w:placeholder>
                <w:docPart w:val="F64F24EE78FF480BB331C204F13287C3"/>
              </w:placeholder>
              <w:showingPlcHdr/>
              <w:dropDownList>
                <w:listItem w:value="Choose an item."/>
                <w:listItem w:displayText="Birth-Three" w:value="Birth-Three"/>
                <w:listItem w:displayText="3-4" w:value="3-4"/>
                <w:listItem w:displayText="Reception" w:value="Reception"/>
              </w:dropDownList>
            </w:sdtPr>
            <w:sdtContent>
              <w:p w14:paraId="54FBB16C" w14:textId="77777777" w:rsidR="00304898" w:rsidRPr="00304898" w:rsidRDefault="00304898" w:rsidP="00032AE2">
                <w:pPr>
                  <w:rPr>
                    <w:rFonts w:ascii="Arial" w:eastAsia="Arial" w:hAnsi="Arial" w:cs="Arial"/>
                    <w:b/>
                    <w:bCs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sdtContent>
          </w:sdt>
        </w:tc>
        <w:tc>
          <w:tcPr>
            <w:tcW w:w="2975" w:type="dxa"/>
            <w:vAlign w:val="center"/>
          </w:tcPr>
          <w:p w14:paraId="30E0CAEA" w14:textId="77777777" w:rsidR="00032AE2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Assessment </w:t>
            </w:r>
          </w:p>
          <w:p w14:paraId="26A266B0" w14:textId="76BC4CF2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(Below / Working Towards / At / Above)</w:t>
            </w:r>
          </w:p>
        </w:tc>
        <w:tc>
          <w:tcPr>
            <w:tcW w:w="2976" w:type="dxa"/>
            <w:vAlign w:val="center"/>
          </w:tcPr>
          <w:p w14:paraId="6EB11FB3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Approx. age in months</w:t>
            </w:r>
          </w:p>
        </w:tc>
      </w:tr>
      <w:tr w:rsidR="00304898" w:rsidRPr="007D3AC0" w14:paraId="1FB57A2A" w14:textId="77777777" w:rsidTr="00032AE2">
        <w:tc>
          <w:tcPr>
            <w:tcW w:w="2975" w:type="dxa"/>
            <w:vAlign w:val="center"/>
          </w:tcPr>
          <w:p w14:paraId="549B1A42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Listening, Attention &amp; Understanding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1169172901"/>
            <w:placeholder>
              <w:docPart w:val="60D216DE77D543C7832872B12DAA114C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37A642A9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-22024172"/>
            <w:placeholder>
              <w:docPart w:val="B9AC60BFB4EF4C13819A1CCF2865B5C1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30211418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  <w:tr w:rsidR="00304898" w:rsidRPr="007D3AC0" w14:paraId="3DBA9B1B" w14:textId="77777777" w:rsidTr="00032AE2">
        <w:tc>
          <w:tcPr>
            <w:tcW w:w="2975" w:type="dxa"/>
            <w:vAlign w:val="center"/>
          </w:tcPr>
          <w:p w14:paraId="261D529A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Speaking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1019552790"/>
            <w:placeholder>
              <w:docPart w:val="F9A53FF0F89E488B8EB134565EC3F5A3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7C5EBE31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-1231846312"/>
            <w:placeholder>
              <w:docPart w:val="F70B7E72702E4A9F86EF64D6978CDC4B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25058061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</w:tbl>
    <w:p w14:paraId="29D6B04F" w14:textId="77777777" w:rsidR="00CD4963" w:rsidRPr="007D3AC0" w:rsidRDefault="00CD4963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304898" w:rsidRPr="007D3AC0" w14:paraId="1A64CF90" w14:textId="77777777" w:rsidTr="00032AE2">
        <w:tc>
          <w:tcPr>
            <w:tcW w:w="2975" w:type="dxa"/>
            <w:vAlign w:val="center"/>
          </w:tcPr>
          <w:p w14:paraId="4DD1671D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Personal, Social &amp; Emotional</w:t>
            </w:r>
          </w:p>
          <w:sdt>
            <w:sdtPr>
              <w:rPr>
                <w:rFonts w:ascii="Arial" w:eastAsia="Arial" w:hAnsi="Arial" w:cs="Arial"/>
                <w:sz w:val="24"/>
                <w:szCs w:val="24"/>
              </w:rPr>
              <w:id w:val="173085361"/>
              <w:placeholder>
                <w:docPart w:val="17DFCE8FB9F7468C90637AEE54476D8E"/>
              </w:placeholder>
              <w:showingPlcHdr/>
              <w:dropDownList>
                <w:listItem w:value="Choose an item."/>
                <w:listItem w:displayText="Birth-Three" w:value="Birth-Three"/>
                <w:listItem w:displayText="3-4" w:value="3-4"/>
                <w:listItem w:displayText="Reception" w:value="Reception"/>
              </w:dropDownList>
            </w:sdtPr>
            <w:sdtContent>
              <w:p w14:paraId="72A3D3EC" w14:textId="3AD5352C" w:rsidR="00304898" w:rsidRPr="00032AE2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sdtContent>
          </w:sdt>
        </w:tc>
        <w:tc>
          <w:tcPr>
            <w:tcW w:w="2975" w:type="dxa"/>
            <w:vAlign w:val="center"/>
          </w:tcPr>
          <w:p w14:paraId="5AEEA579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Assessment</w:t>
            </w:r>
          </w:p>
          <w:p w14:paraId="67D5F25B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(Below / Working Towards / At / Above)</w:t>
            </w:r>
          </w:p>
        </w:tc>
        <w:tc>
          <w:tcPr>
            <w:tcW w:w="2976" w:type="dxa"/>
            <w:vAlign w:val="center"/>
          </w:tcPr>
          <w:p w14:paraId="726291DF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approx. age in months</w:t>
            </w:r>
          </w:p>
        </w:tc>
      </w:tr>
      <w:tr w:rsidR="00304898" w:rsidRPr="007D3AC0" w14:paraId="57E889AA" w14:textId="77777777" w:rsidTr="00032AE2">
        <w:tc>
          <w:tcPr>
            <w:tcW w:w="2975" w:type="dxa"/>
            <w:vAlign w:val="center"/>
          </w:tcPr>
          <w:p w14:paraId="2AD6534C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Self-regulation 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1916202598"/>
            <w:placeholder>
              <w:docPart w:val="0D50FE54B1194388AA4151959355470D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6E992D02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481124621"/>
            <w:placeholder>
              <w:docPart w:val="E41B82E510F148AFB4AF7BE07BF93AB7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31B2D352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  <w:tr w:rsidR="00304898" w:rsidRPr="007D3AC0" w14:paraId="7011A487" w14:textId="77777777" w:rsidTr="00032AE2">
        <w:tc>
          <w:tcPr>
            <w:tcW w:w="2975" w:type="dxa"/>
            <w:vAlign w:val="center"/>
          </w:tcPr>
          <w:p w14:paraId="2EC72FF9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Managing self 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1410431137"/>
            <w:placeholder>
              <w:docPart w:val="C3D4773624DE4E7DA9EB8C6BB2DB4CF5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16F0F22A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2038232188"/>
            <w:placeholder>
              <w:docPart w:val="14801EA679D94E80A7FF3E2545B253EC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44CF066B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  <w:tr w:rsidR="00304898" w:rsidRPr="007D3AC0" w14:paraId="1BC248C2" w14:textId="77777777" w:rsidTr="00032AE2">
        <w:tc>
          <w:tcPr>
            <w:tcW w:w="2975" w:type="dxa"/>
            <w:vAlign w:val="center"/>
          </w:tcPr>
          <w:p w14:paraId="5300F691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Building relationships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622693979"/>
            <w:placeholder>
              <w:docPart w:val="F1886715A32048928364F31F68063B07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5ED4830D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1417678690"/>
            <w:placeholder>
              <w:docPart w:val="BC70E2342C694D999FBDE85B367B2EEA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658D8ED4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</w:tbl>
    <w:p w14:paraId="0D0B940D" w14:textId="77777777" w:rsidR="00CD4963" w:rsidRPr="007D3AC0" w:rsidRDefault="00CD4963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975"/>
        <w:gridCol w:w="2975"/>
        <w:gridCol w:w="2976"/>
      </w:tblGrid>
      <w:tr w:rsidR="00304898" w:rsidRPr="007D3AC0" w14:paraId="6A65E91F" w14:textId="77777777" w:rsidTr="00032AE2">
        <w:tc>
          <w:tcPr>
            <w:tcW w:w="2975" w:type="dxa"/>
            <w:vAlign w:val="center"/>
          </w:tcPr>
          <w:p w14:paraId="4206D34C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Physical</w:t>
            </w:r>
          </w:p>
          <w:sdt>
            <w:sdtPr>
              <w:rPr>
                <w:rFonts w:ascii="Arial" w:eastAsia="Arial" w:hAnsi="Arial" w:cs="Arial"/>
                <w:sz w:val="24"/>
                <w:szCs w:val="24"/>
              </w:rPr>
              <w:id w:val="1670987171"/>
              <w:placeholder>
                <w:docPart w:val="76C2BA4C150B41E5B5A9855376A057AB"/>
              </w:placeholder>
              <w:showingPlcHdr/>
              <w:dropDownList>
                <w:listItem w:value="Choose an item."/>
                <w:listItem w:displayText="Birth-Three" w:value="Birth-Three"/>
                <w:listItem w:displayText="3-4" w:value="3-4"/>
                <w:listItem w:displayText="Reception" w:value="Reception"/>
              </w:dropDownList>
            </w:sdtPr>
            <w:sdtContent>
              <w:p w14:paraId="01BBD84A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sdtContent>
          </w:sdt>
          <w:p w14:paraId="0E27B00A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vAlign w:val="center"/>
          </w:tcPr>
          <w:p w14:paraId="30C2E13B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Assessment</w:t>
            </w:r>
          </w:p>
          <w:p w14:paraId="3B1315BC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(Below / Working Towards / At / Above)</w:t>
            </w:r>
          </w:p>
        </w:tc>
        <w:tc>
          <w:tcPr>
            <w:tcW w:w="2976" w:type="dxa"/>
            <w:vAlign w:val="center"/>
          </w:tcPr>
          <w:p w14:paraId="32589AF3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Progress made</w:t>
            </w:r>
          </w:p>
          <w:p w14:paraId="3088629D" w14:textId="20659B60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(approx. age in months</w:t>
            </w:r>
            <w:r w:rsidR="00032AE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304898" w:rsidRPr="007D3AC0" w14:paraId="41AF3B7F" w14:textId="77777777" w:rsidTr="00032AE2">
        <w:tc>
          <w:tcPr>
            <w:tcW w:w="2975" w:type="dxa"/>
            <w:vAlign w:val="center"/>
          </w:tcPr>
          <w:p w14:paraId="24829692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Fine motor skills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1237860913"/>
            <w:placeholder>
              <w:docPart w:val="6307FC511F3A419D853E78EDC3597E29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7494F12D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-1168405156"/>
            <w:placeholder>
              <w:docPart w:val="53C2EEE879ED44929A2A8268D64A9ED9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086CD67F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  <w:tr w:rsidR="00304898" w:rsidRPr="007D3AC0" w14:paraId="73FC6121" w14:textId="77777777" w:rsidTr="00032AE2">
        <w:tc>
          <w:tcPr>
            <w:tcW w:w="2975" w:type="dxa"/>
            <w:vAlign w:val="center"/>
          </w:tcPr>
          <w:p w14:paraId="0E02D304" w14:textId="77777777" w:rsidR="00304898" w:rsidRPr="00304898" w:rsidRDefault="00304898" w:rsidP="00032AE2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9EE9F7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Gross motor skills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1422832596"/>
            <w:placeholder>
              <w:docPart w:val="E5A76C50EC0344B0A02DCEDEA147A190"/>
            </w:placeholder>
            <w:showingPlcHdr/>
            <w:dropDownList>
              <w:listItem w:value="Choose an item."/>
              <w:listItem w:displayText="Below" w:value="Below"/>
              <w:listItem w:displayText="Working Towards" w:value="Working Towards"/>
              <w:listItem w:displayText="At" w:value="At"/>
              <w:listItem w:displayText="Above" w:value="Above"/>
            </w:dropDownList>
          </w:sdtPr>
          <w:sdtContent>
            <w:tc>
              <w:tcPr>
                <w:tcW w:w="2975" w:type="dxa"/>
                <w:vAlign w:val="center"/>
              </w:tcPr>
              <w:p w14:paraId="6FBA9631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  <w:sdt>
          <w:sdtPr>
            <w:rPr>
              <w:rFonts w:ascii="Arial" w:eastAsia="Arial" w:hAnsi="Arial" w:cs="Arial"/>
              <w:sz w:val="24"/>
              <w:szCs w:val="24"/>
            </w:rPr>
            <w:id w:val="1214932151"/>
            <w:placeholder>
              <w:docPart w:val="2AA69663DB8E4C6BBE018AA01557E839"/>
            </w:placeholder>
            <w:showingPlcHdr/>
            <w:dropDownList>
              <w:listItem w:value="Choose an item."/>
              <w:listItem w:displayText="Birth" w:value="Birth"/>
              <w:listItem w:displayText="3 months" w:value="3 months"/>
              <w:listItem w:displayText="9 months" w:value="9 months"/>
              <w:listItem w:displayText="12 months" w:value="12 months"/>
              <w:listItem w:displayText="15 months" w:value="15 months"/>
              <w:listItem w:displayText="18 months" w:value="18 months"/>
              <w:listItem w:displayText="21 months" w:value="21 months"/>
              <w:listItem w:displayText="24 months" w:value="24 months"/>
              <w:listItem w:displayText="27 months" w:value="27 months"/>
              <w:listItem w:displayText="30 months" w:value="30 months"/>
              <w:listItem w:displayText="33 months" w:value="33 months"/>
              <w:listItem w:displayText="36 months" w:value="36 months"/>
              <w:listItem w:displayText="39 months" w:value="39 months"/>
              <w:listItem w:displayText="42 months" w:value="42 months"/>
              <w:listItem w:displayText="45 months" w:value="45 months"/>
              <w:listItem w:displayText="48 months" w:value="48 months"/>
            </w:dropDownList>
          </w:sdtPr>
          <w:sdtContent>
            <w:tc>
              <w:tcPr>
                <w:tcW w:w="2976" w:type="dxa"/>
                <w:vAlign w:val="center"/>
              </w:tcPr>
              <w:p w14:paraId="4319954E" w14:textId="77777777" w:rsidR="00304898" w:rsidRPr="00304898" w:rsidRDefault="00304898" w:rsidP="00032AE2">
                <w:pPr>
                  <w:rPr>
                    <w:rFonts w:ascii="Arial" w:eastAsia="Arial" w:hAnsi="Arial" w:cs="Arial"/>
                    <w:sz w:val="24"/>
                    <w:szCs w:val="24"/>
                  </w:rPr>
                </w:pPr>
                <w:r w:rsidRPr="49EE9F71">
                  <w:rPr>
                    <w:rStyle w:val="PlaceholderText"/>
                    <w:rFonts w:ascii="Arial" w:eastAsia="Arial" w:hAnsi="Arial" w:cs="Arial"/>
                    <w:sz w:val="24"/>
                    <w:szCs w:val="24"/>
                  </w:rPr>
                  <w:t>Choose an item.</w:t>
                </w:r>
              </w:p>
            </w:tc>
          </w:sdtContent>
        </w:sdt>
      </w:tr>
    </w:tbl>
    <w:p w14:paraId="60061E4C" w14:textId="77777777" w:rsidR="00CD4963" w:rsidRPr="007D3AC0" w:rsidRDefault="00CD4963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0904BF0" w14:textId="77777777" w:rsidR="00041241" w:rsidRDefault="00CD4963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 xml:space="preserve">As you will see, this child is currently delayed/significantly delayed in relation to (insert area/s of concern) and as a result this is having a significant impact upon their ability to learn and develop within our setting. </w:t>
      </w:r>
      <w:r w:rsidR="00041241" w:rsidRPr="49EE9F71">
        <w:rPr>
          <w:rFonts w:ascii="Arial" w:eastAsia="Arial" w:hAnsi="Arial" w:cs="Arial"/>
          <w:sz w:val="24"/>
          <w:szCs w:val="24"/>
        </w:rPr>
        <w:t xml:space="preserve"> </w:t>
      </w:r>
    </w:p>
    <w:p w14:paraId="44EAFD9C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E9CEF2B" w14:textId="1641C83F" w:rsidR="00041241" w:rsidRDefault="00041241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  <w:r w:rsidRPr="49EE9F71">
        <w:rPr>
          <w:rFonts w:ascii="Arial" w:eastAsia="Arial" w:hAnsi="Arial" w:cs="Arial"/>
          <w:i/>
          <w:iCs/>
          <w:sz w:val="24"/>
          <w:szCs w:val="24"/>
        </w:rPr>
        <w:t>(Insert a paragraph outlining what the key issues are and how th</w:t>
      </w:r>
      <w:r w:rsidR="00032AE2">
        <w:rPr>
          <w:rFonts w:ascii="Arial" w:eastAsia="Arial" w:hAnsi="Arial" w:cs="Arial"/>
          <w:i/>
          <w:iCs/>
          <w:sz w:val="24"/>
          <w:szCs w:val="24"/>
        </w:rPr>
        <w:t>e</w:t>
      </w:r>
      <w:r w:rsidRPr="49EE9F71">
        <w:rPr>
          <w:rFonts w:ascii="Arial" w:eastAsia="Arial" w:hAnsi="Arial" w:cs="Arial"/>
          <w:i/>
          <w:iCs/>
          <w:sz w:val="24"/>
          <w:szCs w:val="24"/>
        </w:rPr>
        <w:t>s</w:t>
      </w:r>
      <w:r w:rsidR="00032AE2">
        <w:rPr>
          <w:rFonts w:ascii="Arial" w:eastAsia="Arial" w:hAnsi="Arial" w:cs="Arial"/>
          <w:i/>
          <w:iCs/>
          <w:sz w:val="24"/>
          <w:szCs w:val="24"/>
        </w:rPr>
        <w:t>e</w:t>
      </w:r>
      <w:r w:rsidRPr="49EE9F71">
        <w:rPr>
          <w:rFonts w:ascii="Arial" w:eastAsia="Arial" w:hAnsi="Arial" w:cs="Arial"/>
          <w:i/>
          <w:iCs/>
          <w:sz w:val="24"/>
          <w:szCs w:val="24"/>
        </w:rPr>
        <w:t xml:space="preserve"> impact upon the child’s learning)</w:t>
      </w:r>
    </w:p>
    <w:p w14:paraId="4B94D5A5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</w:p>
    <w:p w14:paraId="6D150AB5" w14:textId="658F972C" w:rsidR="00041241" w:rsidRDefault="00041241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>The parent’s share our concerns and so we have asked them to bring this letter to you as we feel this child would benefit from a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 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Community Paediatric assessment to </w:t>
      </w:r>
      <w:r w:rsidR="00032AE2" w:rsidRPr="49EE9F71">
        <w:rPr>
          <w:rFonts w:ascii="Arial" w:eastAsia="Arial" w:hAnsi="Arial" w:cs="Arial"/>
          <w:sz w:val="24"/>
          <w:szCs w:val="24"/>
        </w:rPr>
        <w:t>assess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 </w:t>
      </w:r>
      <w:r w:rsidRPr="49EE9F71">
        <w:rPr>
          <w:rFonts w:ascii="Arial" w:eastAsia="Arial" w:hAnsi="Arial" w:cs="Arial"/>
          <w:sz w:val="24"/>
          <w:szCs w:val="24"/>
        </w:rPr>
        <w:t>their</w:t>
      </w:r>
      <w:r w:rsidR="00E15117" w:rsidRPr="49EE9F71">
        <w:rPr>
          <w:rFonts w:ascii="Arial" w:eastAsia="Arial" w:hAnsi="Arial" w:cs="Arial"/>
          <w:sz w:val="24"/>
          <w:szCs w:val="24"/>
        </w:rPr>
        <w:t xml:space="preserve"> needs.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 </w:t>
      </w:r>
      <w:r w:rsidRPr="49EE9F71">
        <w:rPr>
          <w:rFonts w:ascii="Arial" w:eastAsia="Arial" w:hAnsi="Arial" w:cs="Arial"/>
          <w:i/>
          <w:iCs/>
          <w:sz w:val="24"/>
          <w:szCs w:val="24"/>
        </w:rPr>
        <w:t>(insert here whether any other professionals are already involved).</w:t>
      </w:r>
    </w:p>
    <w:p w14:paraId="3DEEC669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i/>
          <w:iCs/>
          <w:sz w:val="24"/>
          <w:szCs w:val="24"/>
        </w:rPr>
      </w:pPr>
    </w:p>
    <w:p w14:paraId="590350D7" w14:textId="77777777" w:rsidR="00236B81" w:rsidRPr="007D3AC0" w:rsidRDefault="00041241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>We have also/are going to be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 seek</w:t>
      </w:r>
      <w:r w:rsidRPr="49EE9F71">
        <w:rPr>
          <w:rFonts w:ascii="Arial" w:eastAsia="Arial" w:hAnsi="Arial" w:cs="Arial"/>
          <w:sz w:val="24"/>
          <w:szCs w:val="24"/>
        </w:rPr>
        <w:t>ing</w:t>
      </w:r>
      <w:r w:rsidR="00236B81" w:rsidRPr="49EE9F71">
        <w:rPr>
          <w:rFonts w:ascii="Arial" w:eastAsia="Arial" w:hAnsi="Arial" w:cs="Arial"/>
          <w:sz w:val="24"/>
          <w:szCs w:val="24"/>
        </w:rPr>
        <w:t xml:space="preserve"> advice fr</w:t>
      </w:r>
      <w:r w:rsidR="00B93982" w:rsidRPr="49EE9F71">
        <w:rPr>
          <w:rFonts w:ascii="Arial" w:eastAsia="Arial" w:hAnsi="Arial" w:cs="Arial"/>
          <w:sz w:val="24"/>
          <w:szCs w:val="24"/>
        </w:rPr>
        <w:t>om an Educational Psychologist</w:t>
      </w:r>
      <w:r w:rsidRPr="49EE9F71">
        <w:rPr>
          <w:rFonts w:ascii="Arial" w:eastAsia="Arial" w:hAnsi="Arial" w:cs="Arial"/>
          <w:sz w:val="24"/>
          <w:szCs w:val="24"/>
        </w:rPr>
        <w:t>.</w:t>
      </w:r>
      <w:r w:rsidR="00B93982" w:rsidRPr="49EE9F71">
        <w:rPr>
          <w:rFonts w:ascii="Arial" w:eastAsia="Arial" w:hAnsi="Arial" w:cs="Arial"/>
          <w:sz w:val="24"/>
          <w:szCs w:val="24"/>
        </w:rPr>
        <w:t xml:space="preserve"> </w:t>
      </w:r>
    </w:p>
    <w:p w14:paraId="7A5A546B" w14:textId="77777777" w:rsidR="00B93982" w:rsidRDefault="00B93982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>Please contact me on the above contact information above if need any further information.</w:t>
      </w:r>
    </w:p>
    <w:p w14:paraId="3656B9AB" w14:textId="77777777" w:rsidR="007D3AC0" w:rsidRPr="007D3AC0" w:rsidRDefault="007D3AC0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341628C" w14:textId="77777777" w:rsidR="00E15117" w:rsidRPr="007D3AC0" w:rsidRDefault="00E15117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49EE9F71">
        <w:rPr>
          <w:rFonts w:ascii="Arial" w:eastAsia="Arial" w:hAnsi="Arial" w:cs="Arial"/>
          <w:sz w:val="24"/>
          <w:szCs w:val="24"/>
        </w:rPr>
        <w:t>Yours Sincerely</w:t>
      </w:r>
    </w:p>
    <w:p w14:paraId="45FB0818" w14:textId="77777777" w:rsidR="00E15117" w:rsidRPr="007D3AC0" w:rsidRDefault="00E15117" w:rsidP="49EE9F7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49F31CB" w14:textId="77777777" w:rsidR="00E15117" w:rsidRPr="007D3AC0" w:rsidRDefault="007D3AC0" w:rsidP="49EE9F71">
      <w:pPr>
        <w:tabs>
          <w:tab w:val="left" w:pos="1590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14:paraId="0D218154" w14:textId="77777777" w:rsidR="00E15117" w:rsidRDefault="00E15117" w:rsidP="49EE9F71">
      <w:pPr>
        <w:rPr>
          <w:rFonts w:ascii="Arial" w:eastAsia="Arial" w:hAnsi="Arial" w:cs="Arial"/>
        </w:rPr>
      </w:pPr>
      <w:r w:rsidRPr="49EE9F71">
        <w:rPr>
          <w:rFonts w:ascii="Arial" w:eastAsia="Arial" w:hAnsi="Arial" w:cs="Arial"/>
          <w:sz w:val="24"/>
          <w:szCs w:val="24"/>
        </w:rPr>
        <w:t>SENCo</w:t>
      </w:r>
      <w:r w:rsidRPr="49EE9F71">
        <w:rPr>
          <w:rFonts w:ascii="Arial" w:eastAsia="Arial" w:hAnsi="Arial" w:cs="Arial"/>
        </w:rPr>
        <w:t xml:space="preserve">     </w:t>
      </w:r>
    </w:p>
    <w:p w14:paraId="53128261" w14:textId="77777777" w:rsidR="00236B81" w:rsidRDefault="00236B81" w:rsidP="00236B81"/>
    <w:sectPr w:rsidR="00236B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B81"/>
    <w:rsid w:val="00032AE2"/>
    <w:rsid w:val="00041241"/>
    <w:rsid w:val="00125AEF"/>
    <w:rsid w:val="00200802"/>
    <w:rsid w:val="00236B81"/>
    <w:rsid w:val="00304898"/>
    <w:rsid w:val="00463D83"/>
    <w:rsid w:val="004E6E2C"/>
    <w:rsid w:val="00564FAF"/>
    <w:rsid w:val="00782F1F"/>
    <w:rsid w:val="007D3AC0"/>
    <w:rsid w:val="00917068"/>
    <w:rsid w:val="0094421F"/>
    <w:rsid w:val="009773A6"/>
    <w:rsid w:val="00A962C1"/>
    <w:rsid w:val="00B93982"/>
    <w:rsid w:val="00C77DAE"/>
    <w:rsid w:val="00CD4963"/>
    <w:rsid w:val="00D330F8"/>
    <w:rsid w:val="00E15117"/>
    <w:rsid w:val="00F00431"/>
    <w:rsid w:val="00F33FE5"/>
    <w:rsid w:val="00FE0CF7"/>
    <w:rsid w:val="49EE9F71"/>
    <w:rsid w:val="4D17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B89D"/>
  <w15:docId w15:val="{52B590C3-56F3-4211-A1D7-3E2E72469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4963"/>
    <w:pPr>
      <w:spacing w:after="0" w:line="240" w:lineRule="auto"/>
    </w:pPr>
    <w:rPr>
      <w:rFonts w:ascii="Calibri" w:eastAsia="Calibri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locked/>
    <w:rsid w:val="00CD4963"/>
    <w:pPr>
      <w:spacing w:after="0" w:line="240" w:lineRule="auto"/>
    </w:pPr>
    <w:rPr>
      <w:rFonts w:ascii="Calibri" w:eastAsia="Calibri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locked/>
    <w:rsid w:val="00CD4963"/>
    <w:pPr>
      <w:spacing w:after="0" w:line="240" w:lineRule="auto"/>
    </w:pPr>
    <w:rPr>
      <w:rFonts w:ascii="Calibri" w:eastAsia="Calibri" w:hAnsi="Calibri" w:cs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048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64F24EE78FF480BB331C204F1328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5AF9F-5B81-4945-AF4B-423A48A06AA7}"/>
      </w:docPartPr>
      <w:docPartBody>
        <w:p w:rsidR="00FD41AE" w:rsidRDefault="00F00431" w:rsidP="00F00431">
          <w:pPr>
            <w:pStyle w:val="F64F24EE78FF480BB331C204F13287C3"/>
          </w:pPr>
          <w:r w:rsidRPr="00535052">
            <w:rPr>
              <w:rStyle w:val="PlaceholderText"/>
            </w:rPr>
            <w:t>Choose an item.</w:t>
          </w:r>
        </w:p>
      </w:docPartBody>
    </w:docPart>
    <w:docPart>
      <w:docPartPr>
        <w:name w:val="60D216DE77D543C7832872B12DAA1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A0DC8-B2A2-4FC6-B4C3-FBE8F4002D07}"/>
      </w:docPartPr>
      <w:docPartBody>
        <w:p w:rsidR="00FD41AE" w:rsidRDefault="00F00431" w:rsidP="00F00431">
          <w:pPr>
            <w:pStyle w:val="60D216DE77D543C7832872B12DAA114C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B9AC60BFB4EF4C13819A1CCF2865B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2AACA-ECC1-40E2-8D33-3A5EFD8AEE19}"/>
      </w:docPartPr>
      <w:docPartBody>
        <w:p w:rsidR="00FD41AE" w:rsidRDefault="00F00431" w:rsidP="00F00431">
          <w:pPr>
            <w:pStyle w:val="B9AC60BFB4EF4C13819A1CCF2865B5C1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F9A53FF0F89E488B8EB134565EC3F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11C29-BAB6-4D93-A344-9582CF7F2D93}"/>
      </w:docPartPr>
      <w:docPartBody>
        <w:p w:rsidR="00FD41AE" w:rsidRDefault="00F00431" w:rsidP="00F00431">
          <w:pPr>
            <w:pStyle w:val="F9A53FF0F89E488B8EB134565EC3F5A3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F70B7E72702E4A9F86EF64D6978CDC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73ED0F-FABA-4FC7-9CB0-6B54B9C7BAB0}"/>
      </w:docPartPr>
      <w:docPartBody>
        <w:p w:rsidR="00FD41AE" w:rsidRDefault="00F00431" w:rsidP="00F00431">
          <w:pPr>
            <w:pStyle w:val="F70B7E72702E4A9F86EF64D6978CDC4B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17DFCE8FB9F7468C90637AEE54476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B6A36-1E7E-4E48-BB3D-A8A4EBD074A8}"/>
      </w:docPartPr>
      <w:docPartBody>
        <w:p w:rsidR="00FD41AE" w:rsidRDefault="00F00431" w:rsidP="00F00431">
          <w:pPr>
            <w:pStyle w:val="17DFCE8FB9F7468C90637AEE54476D8E"/>
          </w:pPr>
          <w:r w:rsidRPr="00535052">
            <w:rPr>
              <w:rStyle w:val="PlaceholderText"/>
            </w:rPr>
            <w:t>Choose an item.</w:t>
          </w:r>
        </w:p>
      </w:docPartBody>
    </w:docPart>
    <w:docPart>
      <w:docPartPr>
        <w:name w:val="0D50FE54B1194388AA4151959355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2F61DC-15E5-43D2-9329-7B2518261640}"/>
      </w:docPartPr>
      <w:docPartBody>
        <w:p w:rsidR="00FD41AE" w:rsidRDefault="00F00431" w:rsidP="00F00431">
          <w:pPr>
            <w:pStyle w:val="0D50FE54B1194388AA4151959355470D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E41B82E510F148AFB4AF7BE07BF93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A7F82-F248-41C3-9024-ECA5C2F370AD}"/>
      </w:docPartPr>
      <w:docPartBody>
        <w:p w:rsidR="00FD41AE" w:rsidRDefault="00F00431" w:rsidP="00F00431">
          <w:pPr>
            <w:pStyle w:val="E41B82E510F148AFB4AF7BE07BF93AB7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C3D4773624DE4E7DA9EB8C6BB2DB4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FC687-749F-42BC-9F42-F064D180BE5A}"/>
      </w:docPartPr>
      <w:docPartBody>
        <w:p w:rsidR="00FD41AE" w:rsidRDefault="00F00431" w:rsidP="00F00431">
          <w:pPr>
            <w:pStyle w:val="C3D4773624DE4E7DA9EB8C6BB2DB4CF5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14801EA679D94E80A7FF3E2545B25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BD23F1-3794-461B-8E21-BC16CF3559CA}"/>
      </w:docPartPr>
      <w:docPartBody>
        <w:p w:rsidR="00FD41AE" w:rsidRDefault="00F00431" w:rsidP="00F00431">
          <w:pPr>
            <w:pStyle w:val="14801EA679D94E80A7FF3E2545B253EC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F1886715A32048928364F31F68063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138FB-EA0E-4A97-AAB1-685273930898}"/>
      </w:docPartPr>
      <w:docPartBody>
        <w:p w:rsidR="00FD41AE" w:rsidRDefault="00F00431" w:rsidP="00F00431">
          <w:pPr>
            <w:pStyle w:val="F1886715A32048928364F31F68063B07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BC70E2342C694D999FBDE85B367B2E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F63928-6320-4051-92B8-61E4CF97F7D4}"/>
      </w:docPartPr>
      <w:docPartBody>
        <w:p w:rsidR="00FD41AE" w:rsidRDefault="00F00431" w:rsidP="00F00431">
          <w:pPr>
            <w:pStyle w:val="BC70E2342C694D999FBDE85B367B2EEA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76C2BA4C150B41E5B5A9855376A05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3E9D88-B445-49E4-8C2D-5E8568A4B414}"/>
      </w:docPartPr>
      <w:docPartBody>
        <w:p w:rsidR="00FD41AE" w:rsidRDefault="00F00431" w:rsidP="00F00431">
          <w:pPr>
            <w:pStyle w:val="76C2BA4C150B41E5B5A9855376A057AB"/>
          </w:pPr>
          <w:r w:rsidRPr="00535052">
            <w:rPr>
              <w:rStyle w:val="PlaceholderText"/>
            </w:rPr>
            <w:t>Choose an item.</w:t>
          </w:r>
        </w:p>
      </w:docPartBody>
    </w:docPart>
    <w:docPart>
      <w:docPartPr>
        <w:name w:val="6307FC511F3A419D853E78EDC3597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EAD81-D1D5-4F94-B192-D83EB8DA919C}"/>
      </w:docPartPr>
      <w:docPartBody>
        <w:p w:rsidR="00FD41AE" w:rsidRDefault="00F00431" w:rsidP="00F00431">
          <w:pPr>
            <w:pStyle w:val="6307FC511F3A419D853E78EDC3597E29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53C2EEE879ED44929A2A8268D64A9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F3AFD-612C-4BFB-A622-9684F62A85AD}"/>
      </w:docPartPr>
      <w:docPartBody>
        <w:p w:rsidR="00FD41AE" w:rsidRDefault="00F00431" w:rsidP="00F00431">
          <w:pPr>
            <w:pStyle w:val="53C2EEE879ED44929A2A8268D64A9ED9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E5A76C50EC0344B0A02DCEDEA147A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B4FB4-CDEE-4448-9DCB-39C57CC8AFC1}"/>
      </w:docPartPr>
      <w:docPartBody>
        <w:p w:rsidR="00FD41AE" w:rsidRDefault="00F00431" w:rsidP="00F00431">
          <w:pPr>
            <w:pStyle w:val="E5A76C50EC0344B0A02DCEDEA147A190"/>
          </w:pPr>
          <w:r w:rsidRPr="00F21FF0">
            <w:rPr>
              <w:rStyle w:val="PlaceholderText"/>
            </w:rPr>
            <w:t>Choose an item.</w:t>
          </w:r>
        </w:p>
      </w:docPartBody>
    </w:docPart>
    <w:docPart>
      <w:docPartPr>
        <w:name w:val="2AA69663DB8E4C6BBE018AA01557E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8BFA7-E518-42F0-A390-2D4715BE4CA0}"/>
      </w:docPartPr>
      <w:docPartBody>
        <w:p w:rsidR="00FD41AE" w:rsidRDefault="00F00431" w:rsidP="00F00431">
          <w:pPr>
            <w:pStyle w:val="2AA69663DB8E4C6BBE018AA01557E839"/>
          </w:pPr>
          <w:r w:rsidRPr="00F21F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431"/>
    <w:rsid w:val="004E6E2C"/>
    <w:rsid w:val="00C934B4"/>
    <w:rsid w:val="00D330F8"/>
    <w:rsid w:val="00ED55D3"/>
    <w:rsid w:val="00F00431"/>
    <w:rsid w:val="00FD41AE"/>
    <w:rsid w:val="00FE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0431"/>
    <w:rPr>
      <w:color w:val="808080"/>
    </w:rPr>
  </w:style>
  <w:style w:type="paragraph" w:customStyle="1" w:styleId="F64F24EE78FF480BB331C204F13287C3">
    <w:name w:val="F64F24EE78FF480BB331C204F13287C3"/>
    <w:rsid w:val="00F00431"/>
  </w:style>
  <w:style w:type="paragraph" w:customStyle="1" w:styleId="60D216DE77D543C7832872B12DAA114C">
    <w:name w:val="60D216DE77D543C7832872B12DAA114C"/>
    <w:rsid w:val="00F00431"/>
  </w:style>
  <w:style w:type="paragraph" w:customStyle="1" w:styleId="B9AC60BFB4EF4C13819A1CCF2865B5C1">
    <w:name w:val="B9AC60BFB4EF4C13819A1CCF2865B5C1"/>
    <w:rsid w:val="00F00431"/>
  </w:style>
  <w:style w:type="paragraph" w:customStyle="1" w:styleId="F9A53FF0F89E488B8EB134565EC3F5A3">
    <w:name w:val="F9A53FF0F89E488B8EB134565EC3F5A3"/>
    <w:rsid w:val="00F00431"/>
  </w:style>
  <w:style w:type="paragraph" w:customStyle="1" w:styleId="F70B7E72702E4A9F86EF64D6978CDC4B">
    <w:name w:val="F70B7E72702E4A9F86EF64D6978CDC4B"/>
    <w:rsid w:val="00F00431"/>
  </w:style>
  <w:style w:type="paragraph" w:customStyle="1" w:styleId="17DFCE8FB9F7468C90637AEE54476D8E">
    <w:name w:val="17DFCE8FB9F7468C90637AEE54476D8E"/>
    <w:rsid w:val="00F00431"/>
  </w:style>
  <w:style w:type="paragraph" w:customStyle="1" w:styleId="0D50FE54B1194388AA4151959355470D">
    <w:name w:val="0D50FE54B1194388AA4151959355470D"/>
    <w:rsid w:val="00F00431"/>
  </w:style>
  <w:style w:type="paragraph" w:customStyle="1" w:styleId="E41B82E510F148AFB4AF7BE07BF93AB7">
    <w:name w:val="E41B82E510F148AFB4AF7BE07BF93AB7"/>
    <w:rsid w:val="00F00431"/>
  </w:style>
  <w:style w:type="paragraph" w:customStyle="1" w:styleId="C3D4773624DE4E7DA9EB8C6BB2DB4CF5">
    <w:name w:val="C3D4773624DE4E7DA9EB8C6BB2DB4CF5"/>
    <w:rsid w:val="00F00431"/>
  </w:style>
  <w:style w:type="paragraph" w:customStyle="1" w:styleId="14801EA679D94E80A7FF3E2545B253EC">
    <w:name w:val="14801EA679D94E80A7FF3E2545B253EC"/>
    <w:rsid w:val="00F00431"/>
  </w:style>
  <w:style w:type="paragraph" w:customStyle="1" w:styleId="F1886715A32048928364F31F68063B07">
    <w:name w:val="F1886715A32048928364F31F68063B07"/>
    <w:rsid w:val="00F00431"/>
  </w:style>
  <w:style w:type="paragraph" w:customStyle="1" w:styleId="BC70E2342C694D999FBDE85B367B2EEA">
    <w:name w:val="BC70E2342C694D999FBDE85B367B2EEA"/>
    <w:rsid w:val="00F00431"/>
  </w:style>
  <w:style w:type="paragraph" w:customStyle="1" w:styleId="76C2BA4C150B41E5B5A9855376A057AB">
    <w:name w:val="76C2BA4C150B41E5B5A9855376A057AB"/>
    <w:rsid w:val="00F00431"/>
  </w:style>
  <w:style w:type="paragraph" w:customStyle="1" w:styleId="6307FC511F3A419D853E78EDC3597E29">
    <w:name w:val="6307FC511F3A419D853E78EDC3597E29"/>
    <w:rsid w:val="00F00431"/>
  </w:style>
  <w:style w:type="paragraph" w:customStyle="1" w:styleId="53C2EEE879ED44929A2A8268D64A9ED9">
    <w:name w:val="53C2EEE879ED44929A2A8268D64A9ED9"/>
    <w:rsid w:val="00F00431"/>
  </w:style>
  <w:style w:type="paragraph" w:customStyle="1" w:styleId="E5A76C50EC0344B0A02DCEDEA147A190">
    <w:name w:val="E5A76C50EC0344B0A02DCEDEA147A190"/>
    <w:rsid w:val="00F00431"/>
  </w:style>
  <w:style w:type="paragraph" w:customStyle="1" w:styleId="2AA69663DB8E4C6BBE018AA01557E839">
    <w:name w:val="2AA69663DB8E4C6BBE018AA01557E839"/>
    <w:rsid w:val="00F004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e5f3-4286-431a-b2f6-40db626cee98" xsi:nil="true"/>
    <_dlc_DocId xmlns="1ac5e5f3-4286-431a-b2f6-40db626cee98">XNF2T5JEENXJ-1231188314-572776</_dlc_DocId>
    <_dlc_DocIdUrl xmlns="1ac5e5f3-4286-431a-b2f6-40db626cee98">
      <Url>https://lbmerton.sharepoint.com/sites/EY_FW_EH/_layouts/15/DocIdRedir.aspx?ID=XNF2T5JEENXJ-1231188314-572776</Url>
      <Description>XNF2T5JEENXJ-1231188314-572776</Description>
    </_dlc_DocIdUrl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2B4718-1280-4DE6-985A-B17AB7826ADE}">
  <ds:schemaRefs>
    <ds:schemaRef ds:uri="a785ad58-1d57-4f8a-aa71-77170459bd0d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1ac5e5f3-4286-431a-b2f6-40db626cee98"/>
    <ds:schemaRef ds:uri="http://purl.org/dc/dcmitype/"/>
    <ds:schemaRef ds:uri="http://schemas.openxmlformats.org/package/2006/metadata/core-properties"/>
    <ds:schemaRef ds:uri="2c77cff2-1651-4488-a9d8-9fd800a2a7b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F82829-AB81-4302-8D99-3796FF72237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C3AE5B-68B9-4704-A3A3-11F19F103D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0708C0-E682-4400-A1E6-66725A7BF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5ad58-1d57-4f8a-aa71-77170459bd0d"/>
    <ds:schemaRef ds:uri="2c77cff2-1651-4488-a9d8-9fd800a2a7ba"/>
    <ds:schemaRef ds:uri="1ac5e5f3-4286-431a-b2f6-40db626ce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1980</Characters>
  <Application>Microsoft Office Word</Application>
  <DocSecurity>4</DocSecurity>
  <Lines>16</Lines>
  <Paragraphs>4</Paragraphs>
  <ScaleCrop>false</ScaleCrop>
  <Company>LBM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miles</dc:creator>
  <cp:keywords/>
  <cp:lastModifiedBy>Eleanor Robinson</cp:lastModifiedBy>
  <cp:revision>6</cp:revision>
  <dcterms:created xsi:type="dcterms:W3CDTF">2024-04-05T23:07:00Z</dcterms:created>
  <dcterms:modified xsi:type="dcterms:W3CDTF">2024-09-12T19:11:00Z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_dlc_DocIdItemGuid">
    <vt:lpwstr>eeefb354-1bd1-463e-97b9-74e3ea4228f5</vt:lpwstr>
  </property>
  <property fmtid="{D5CDD505-2E9C-101B-9397-08002B2CF9AE}" pid="4" name="MSIP_Label_a4ce78b5-e67d-4988-b984-f3ad3a177f33_Enabled">
    <vt:lpwstr>true</vt:lpwstr>
  </property>
  <property fmtid="{D5CDD505-2E9C-101B-9397-08002B2CF9AE}" pid="5" name="MSIP_Label_a4ce78b5-e67d-4988-b984-f3ad3a177f33_SetDate">
    <vt:lpwstr>2024-04-05T15:07:19Z</vt:lpwstr>
  </property>
  <property fmtid="{D5CDD505-2E9C-101B-9397-08002B2CF9AE}" pid="6" name="MSIP_Label_a4ce78b5-e67d-4988-b984-f3ad3a177f33_Method">
    <vt:lpwstr>Standard</vt:lpwstr>
  </property>
  <property fmtid="{D5CDD505-2E9C-101B-9397-08002B2CF9AE}" pid="7" name="MSIP_Label_a4ce78b5-e67d-4988-b984-f3ad3a177f33_Name">
    <vt:lpwstr>OFFICIAL</vt:lpwstr>
  </property>
  <property fmtid="{D5CDD505-2E9C-101B-9397-08002B2CF9AE}" pid="8" name="MSIP_Label_a4ce78b5-e67d-4988-b984-f3ad3a177f33_SiteId">
    <vt:lpwstr>b0ee2432-273c-49ed-8722-1c7f3f9f7bb6</vt:lpwstr>
  </property>
  <property fmtid="{D5CDD505-2E9C-101B-9397-08002B2CF9AE}" pid="9" name="MSIP_Label_a4ce78b5-e67d-4988-b984-f3ad3a177f33_ActionId">
    <vt:lpwstr>bc86e5b1-bae2-491b-b5cf-5f70379c97ed</vt:lpwstr>
  </property>
  <property fmtid="{D5CDD505-2E9C-101B-9397-08002B2CF9AE}" pid="10" name="MSIP_Label_a4ce78b5-e67d-4988-b984-f3ad3a177f33_ContentBits">
    <vt:lpwstr>0</vt:lpwstr>
  </property>
  <property fmtid="{D5CDD505-2E9C-101B-9397-08002B2CF9AE}" pid="11" name="MediaServiceImageTags">
    <vt:lpwstr/>
  </property>
</Properties>
</file>